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2" w:rsidRDefault="009C2DD2" w:rsidP="00F12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D2" w:rsidRPr="009C2DD2" w:rsidRDefault="009C2DD2" w:rsidP="00F121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Universidade Federal Rural de Pernambuco-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UFRPE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Pró-Reitoria de Ensino de Graduação-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PREG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Coordenação de Planejamento e Gestão Acadêmica- CPGA</w:t>
      </w:r>
    </w:p>
    <w:p w:rsid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B47" w:rsidRPr="008A75E9" w:rsidRDefault="00265EA0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- BACHARELADO EM </w:t>
      </w:r>
      <w:r w:rsidR="00F00B47" w:rsidRPr="008A75E9">
        <w:rPr>
          <w:rFonts w:ascii="Times New Roman" w:hAnsi="Times New Roman" w:cs="Times New Roman"/>
          <w:b/>
          <w:sz w:val="24"/>
          <w:szCs w:val="24"/>
        </w:rPr>
        <w:t>CIÊNCIAS SOCIAIS</w:t>
      </w:r>
      <w:r w:rsidR="008A75E9">
        <w:rPr>
          <w:rFonts w:ascii="Times New Roman" w:hAnsi="Times New Roman" w:cs="Times New Roman"/>
          <w:b/>
          <w:sz w:val="24"/>
          <w:szCs w:val="24"/>
        </w:rPr>
        <w:t xml:space="preserve"> (DOIS IRMÃOS)</w:t>
      </w:r>
    </w:p>
    <w:p w:rsidR="00264AF0" w:rsidRPr="00C00EB9" w:rsidRDefault="00264AF0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23" w:type="dxa"/>
        <w:tblInd w:w="-576" w:type="dxa"/>
        <w:tblLook w:val="04A0"/>
      </w:tblPr>
      <w:tblGrid>
        <w:gridCol w:w="1217"/>
        <w:gridCol w:w="9106"/>
      </w:tblGrid>
      <w:tr w:rsidR="00264AF0" w:rsidTr="00683D47">
        <w:tc>
          <w:tcPr>
            <w:tcW w:w="1217" w:type="dxa"/>
          </w:tcPr>
          <w:p w:rsidR="00264AF0" w:rsidRPr="00C00EB9" w:rsidRDefault="00264AF0" w:rsidP="00F1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106" w:type="dxa"/>
          </w:tcPr>
          <w:p w:rsidR="00264AF0" w:rsidRPr="00C00EB9" w:rsidRDefault="00264AF0" w:rsidP="00F1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264AF0" w:rsidTr="00683D47">
        <w:tc>
          <w:tcPr>
            <w:tcW w:w="1217" w:type="dxa"/>
          </w:tcPr>
          <w:p w:rsidR="00264AF0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04713</w:t>
            </w:r>
          </w:p>
        </w:tc>
        <w:tc>
          <w:tcPr>
            <w:tcW w:w="9106" w:type="dxa"/>
          </w:tcPr>
          <w:p w:rsidR="00264AF0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CIÊNCIA POLÍTICA</w:t>
            </w:r>
          </w:p>
        </w:tc>
      </w:tr>
      <w:tr w:rsidR="00264AF0" w:rsidTr="00683D47">
        <w:tc>
          <w:tcPr>
            <w:tcW w:w="1217" w:type="dxa"/>
          </w:tcPr>
          <w:p w:rsidR="00264AF0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04450</w:t>
            </w:r>
          </w:p>
        </w:tc>
        <w:tc>
          <w:tcPr>
            <w:tcW w:w="9106" w:type="dxa"/>
          </w:tcPr>
          <w:p w:rsidR="00264AF0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INTRODUÇÃO À SOCIOLOGIA</w:t>
            </w:r>
          </w:p>
        </w:tc>
      </w:tr>
      <w:tr w:rsidR="00264AF0" w:rsidTr="00683D47">
        <w:tc>
          <w:tcPr>
            <w:tcW w:w="1217" w:type="dxa"/>
          </w:tcPr>
          <w:p w:rsidR="00264AF0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04536</w:t>
            </w:r>
          </w:p>
        </w:tc>
        <w:tc>
          <w:tcPr>
            <w:tcW w:w="9106" w:type="dxa"/>
          </w:tcPr>
          <w:p w:rsidR="00264AF0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FILOSOFIA</w:t>
            </w:r>
          </w:p>
        </w:tc>
      </w:tr>
      <w:tr w:rsidR="00264AF0" w:rsidTr="00683D47">
        <w:tc>
          <w:tcPr>
            <w:tcW w:w="1217" w:type="dxa"/>
          </w:tcPr>
          <w:p w:rsidR="00264AF0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04422</w:t>
            </w:r>
          </w:p>
        </w:tc>
        <w:tc>
          <w:tcPr>
            <w:tcW w:w="9106" w:type="dxa"/>
          </w:tcPr>
          <w:p w:rsidR="00264AF0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TEORIAS SOCIOLÓGICAS CONTEMPORÂNEA</w:t>
            </w:r>
          </w:p>
        </w:tc>
      </w:tr>
      <w:tr w:rsidR="00264AF0" w:rsidTr="00683D47">
        <w:tc>
          <w:tcPr>
            <w:tcW w:w="1217" w:type="dxa"/>
          </w:tcPr>
          <w:p w:rsidR="00264AF0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04747</w:t>
            </w:r>
          </w:p>
        </w:tc>
        <w:tc>
          <w:tcPr>
            <w:tcW w:w="9106" w:type="dxa"/>
          </w:tcPr>
          <w:p w:rsidR="00264AF0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EPISTEMOLOGIA DAS CIÊNCIAS SOCIAIS</w:t>
            </w:r>
          </w:p>
        </w:tc>
      </w:tr>
      <w:tr w:rsidR="00264AF0" w:rsidTr="00683D47">
        <w:tc>
          <w:tcPr>
            <w:tcW w:w="1217" w:type="dxa"/>
          </w:tcPr>
          <w:p w:rsidR="00264AF0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17001</w:t>
            </w:r>
          </w:p>
        </w:tc>
        <w:tc>
          <w:tcPr>
            <w:tcW w:w="9106" w:type="dxa"/>
          </w:tcPr>
          <w:p w:rsidR="00264AF0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HUMANA E ECONÔMICA</w:t>
            </w:r>
          </w:p>
        </w:tc>
      </w:tr>
      <w:tr w:rsidR="00264AF0" w:rsidTr="00683D47">
        <w:tc>
          <w:tcPr>
            <w:tcW w:w="1217" w:type="dxa"/>
          </w:tcPr>
          <w:p w:rsidR="00264AF0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04765</w:t>
            </w:r>
          </w:p>
        </w:tc>
        <w:tc>
          <w:tcPr>
            <w:tcW w:w="9106" w:type="dxa"/>
          </w:tcPr>
          <w:p w:rsidR="00264AF0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GÊNERO, TRABALHO E DIVERSIDADE</w:t>
            </w:r>
          </w:p>
        </w:tc>
      </w:tr>
      <w:tr w:rsidR="00F00B47" w:rsidTr="00683D47">
        <w:tc>
          <w:tcPr>
            <w:tcW w:w="1217" w:type="dxa"/>
          </w:tcPr>
          <w:p w:rsidR="00F00B47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04753</w:t>
            </w:r>
          </w:p>
        </w:tc>
        <w:tc>
          <w:tcPr>
            <w:tcW w:w="9106" w:type="dxa"/>
          </w:tcPr>
          <w:p w:rsidR="00F00B47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MÉTODOS QUALITATIVOS DE PESQUISA SOCIAL</w:t>
            </w:r>
          </w:p>
        </w:tc>
      </w:tr>
      <w:tr w:rsidR="00F00B47" w:rsidTr="00683D47">
        <w:tc>
          <w:tcPr>
            <w:tcW w:w="1217" w:type="dxa"/>
          </w:tcPr>
          <w:p w:rsidR="00F00B47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04754</w:t>
            </w:r>
          </w:p>
        </w:tc>
        <w:tc>
          <w:tcPr>
            <w:tcW w:w="9106" w:type="dxa"/>
          </w:tcPr>
          <w:p w:rsidR="00F00B47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ÉTICA</w:t>
            </w:r>
          </w:p>
        </w:tc>
      </w:tr>
      <w:tr w:rsidR="00F00B47" w:rsidTr="00683D47">
        <w:tc>
          <w:tcPr>
            <w:tcW w:w="1217" w:type="dxa"/>
          </w:tcPr>
          <w:p w:rsidR="00F00B47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04475</w:t>
            </w:r>
          </w:p>
        </w:tc>
        <w:tc>
          <w:tcPr>
            <w:tcW w:w="9106" w:type="dxa"/>
          </w:tcPr>
          <w:p w:rsidR="00F00B47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ANTROPOLOGIA E DIREITOS HUMANOS</w:t>
            </w:r>
          </w:p>
        </w:tc>
      </w:tr>
      <w:tr w:rsidR="00F00B47" w:rsidTr="00683D47">
        <w:tc>
          <w:tcPr>
            <w:tcW w:w="1217" w:type="dxa"/>
          </w:tcPr>
          <w:p w:rsidR="00F00B47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04760</w:t>
            </w:r>
          </w:p>
        </w:tc>
        <w:tc>
          <w:tcPr>
            <w:tcW w:w="9106" w:type="dxa"/>
          </w:tcPr>
          <w:p w:rsidR="00F00B47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DE CONCLUSÃO DE CURSO I – PROJETO</w:t>
            </w:r>
          </w:p>
        </w:tc>
      </w:tr>
      <w:tr w:rsidR="00F00B47" w:rsidTr="00683D47">
        <w:tc>
          <w:tcPr>
            <w:tcW w:w="1217" w:type="dxa"/>
          </w:tcPr>
          <w:p w:rsidR="00F00B47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04931</w:t>
            </w:r>
          </w:p>
        </w:tc>
        <w:tc>
          <w:tcPr>
            <w:tcW w:w="9106" w:type="dxa"/>
          </w:tcPr>
          <w:p w:rsidR="00F00B47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POLÍTICA, TRABALHO E CINEMA</w:t>
            </w:r>
          </w:p>
        </w:tc>
      </w:tr>
      <w:tr w:rsidR="00273CB2" w:rsidTr="00683D47">
        <w:tc>
          <w:tcPr>
            <w:tcW w:w="1217" w:type="dxa"/>
          </w:tcPr>
          <w:p w:rsidR="00273CB2" w:rsidRDefault="00273CB2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04420</w:t>
            </w:r>
          </w:p>
        </w:tc>
        <w:tc>
          <w:tcPr>
            <w:tcW w:w="9106" w:type="dxa"/>
          </w:tcPr>
          <w:p w:rsidR="00273CB2" w:rsidRDefault="00273CB2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TEORIAS SOCIOLÓGICAS CLÁSSICAS</w:t>
            </w:r>
          </w:p>
        </w:tc>
      </w:tr>
      <w:tr w:rsidR="00F00B47" w:rsidTr="00683D47">
        <w:tc>
          <w:tcPr>
            <w:tcW w:w="1217" w:type="dxa"/>
          </w:tcPr>
          <w:p w:rsidR="00F00B47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04745</w:t>
            </w:r>
          </w:p>
        </w:tc>
        <w:tc>
          <w:tcPr>
            <w:tcW w:w="9106" w:type="dxa"/>
          </w:tcPr>
          <w:p w:rsidR="00F00B47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MODELOS DE DEMOCRACIA</w:t>
            </w:r>
          </w:p>
        </w:tc>
      </w:tr>
      <w:tr w:rsidR="00F00B47" w:rsidTr="00683D47">
        <w:tc>
          <w:tcPr>
            <w:tcW w:w="1217" w:type="dxa"/>
          </w:tcPr>
          <w:p w:rsidR="00F00B47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04750</w:t>
            </w:r>
          </w:p>
        </w:tc>
        <w:tc>
          <w:tcPr>
            <w:tcW w:w="9106" w:type="dxa"/>
          </w:tcPr>
          <w:p w:rsidR="00F00B47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PENSAMENTO SOCIAL BRASILEIRO</w:t>
            </w:r>
          </w:p>
        </w:tc>
      </w:tr>
      <w:tr w:rsidR="00F00B47" w:rsidTr="00683D47">
        <w:tc>
          <w:tcPr>
            <w:tcW w:w="1217" w:type="dxa"/>
          </w:tcPr>
          <w:p w:rsidR="00F00B47" w:rsidRDefault="00F00B47" w:rsidP="00F1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04756</w:t>
            </w:r>
          </w:p>
        </w:tc>
        <w:tc>
          <w:tcPr>
            <w:tcW w:w="9106" w:type="dxa"/>
          </w:tcPr>
          <w:p w:rsidR="00F00B47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POLÍTICAS PÚBLICAS</w:t>
            </w:r>
          </w:p>
        </w:tc>
      </w:tr>
      <w:tr w:rsidR="00F00B47" w:rsidTr="00683D47">
        <w:tc>
          <w:tcPr>
            <w:tcW w:w="1217" w:type="dxa"/>
          </w:tcPr>
          <w:p w:rsidR="00F00B47" w:rsidRDefault="00F00B47" w:rsidP="00F0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04404</w:t>
            </w:r>
          </w:p>
        </w:tc>
        <w:tc>
          <w:tcPr>
            <w:tcW w:w="9106" w:type="dxa"/>
          </w:tcPr>
          <w:p w:rsidR="00F00B47" w:rsidRDefault="00F00B47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SOCIOLOGIA DA COMUNICAÇÃO</w:t>
            </w:r>
          </w:p>
        </w:tc>
      </w:tr>
      <w:tr w:rsidR="00F00B47" w:rsidTr="00683D47">
        <w:tc>
          <w:tcPr>
            <w:tcW w:w="1217" w:type="dxa"/>
          </w:tcPr>
          <w:p w:rsidR="00F00B47" w:rsidRDefault="00465A94" w:rsidP="00F0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04776</w:t>
            </w:r>
          </w:p>
        </w:tc>
        <w:tc>
          <w:tcPr>
            <w:tcW w:w="9106" w:type="dxa"/>
          </w:tcPr>
          <w:p w:rsidR="00F00B47" w:rsidRDefault="00465A94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TEORIAS DA MODERNIDADE</w:t>
            </w:r>
          </w:p>
        </w:tc>
      </w:tr>
      <w:tr w:rsidR="00465A94" w:rsidTr="00683D47">
        <w:tc>
          <w:tcPr>
            <w:tcW w:w="1217" w:type="dxa"/>
          </w:tcPr>
          <w:p w:rsidR="00465A94" w:rsidRDefault="00465A94" w:rsidP="00F0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04759</w:t>
            </w:r>
          </w:p>
        </w:tc>
        <w:tc>
          <w:tcPr>
            <w:tcW w:w="9106" w:type="dxa"/>
          </w:tcPr>
          <w:p w:rsidR="00465A94" w:rsidRDefault="00465A94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MÉTODOS QUANTITATIVOS DE PESQUISA SOCIAL</w:t>
            </w:r>
          </w:p>
        </w:tc>
      </w:tr>
      <w:tr w:rsidR="00465A94" w:rsidTr="00683D47">
        <w:tc>
          <w:tcPr>
            <w:tcW w:w="1217" w:type="dxa"/>
          </w:tcPr>
          <w:p w:rsidR="00465A94" w:rsidRDefault="00465A94" w:rsidP="00F0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04464</w:t>
            </w:r>
          </w:p>
        </w:tc>
        <w:tc>
          <w:tcPr>
            <w:tcW w:w="9106" w:type="dxa"/>
          </w:tcPr>
          <w:p w:rsidR="00465A94" w:rsidRDefault="00465A94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ANTROPOLOGIA DO CORPO E DA SAÚDE</w:t>
            </w:r>
          </w:p>
        </w:tc>
      </w:tr>
      <w:tr w:rsidR="00465A94" w:rsidTr="00683D47">
        <w:tc>
          <w:tcPr>
            <w:tcW w:w="1217" w:type="dxa"/>
          </w:tcPr>
          <w:p w:rsidR="00465A94" w:rsidRDefault="00465A94" w:rsidP="00F00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04761</w:t>
            </w:r>
          </w:p>
        </w:tc>
        <w:tc>
          <w:tcPr>
            <w:tcW w:w="9106" w:type="dxa"/>
          </w:tcPr>
          <w:p w:rsidR="00465A94" w:rsidRDefault="00465A94" w:rsidP="00BD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DE CONCLUSÃO DE CURSO II - MONOGRAFIA</w:t>
            </w:r>
          </w:p>
        </w:tc>
      </w:tr>
    </w:tbl>
    <w:p w:rsidR="00F1219B" w:rsidRP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1219B" w:rsidRPr="00F1219B" w:rsidSect="00683D4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4BDF"/>
    <w:rsid w:val="00264AF0"/>
    <w:rsid w:val="00265EA0"/>
    <w:rsid w:val="00273CB2"/>
    <w:rsid w:val="0029078E"/>
    <w:rsid w:val="002E4BDF"/>
    <w:rsid w:val="00465A94"/>
    <w:rsid w:val="004B1D2F"/>
    <w:rsid w:val="00637CFB"/>
    <w:rsid w:val="00683D47"/>
    <w:rsid w:val="0082732A"/>
    <w:rsid w:val="008913EB"/>
    <w:rsid w:val="008A75E9"/>
    <w:rsid w:val="009742AC"/>
    <w:rsid w:val="00990BAE"/>
    <w:rsid w:val="009C2DD2"/>
    <w:rsid w:val="00B21615"/>
    <w:rsid w:val="00B7454F"/>
    <w:rsid w:val="00BD3ADC"/>
    <w:rsid w:val="00C00EB9"/>
    <w:rsid w:val="00C6527E"/>
    <w:rsid w:val="00F00B47"/>
    <w:rsid w:val="00F1219B"/>
    <w:rsid w:val="00FE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2020-08-03T17:55:00Z</dcterms:created>
  <dcterms:modified xsi:type="dcterms:W3CDTF">2020-08-03T18:15:00Z</dcterms:modified>
</cp:coreProperties>
</file>